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lipiec 2021 r.: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W. Beorn,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Polowanie na Żydów : zbrodnie Wehrmachtu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I. Kurowski, Warszawa 2017. Sygnatura: L.II.23116.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Borowicz,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Pamięć perwersyjna : pozycje polskiego świadka Zagłady,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2020. Sygnatura: L.II.23123.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Duda, E. Długosz,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Judaika i wybrane pamiątki związane z historią krakowskich Żydów w zbiorach Muzeum Krakowa = The judaica and selected mementoes related to the history of the Jews of Kraków in the collections of the Museum of Kraków,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L.III.4260.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Gańczak,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Jan Sehn : tropiciel nazistów,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Wołowiec 2020, Sygnatura: L.II.23113.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A. Gincburg,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Awiezer : wyznania maskila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wst., tł. i oprac. A. Piątek, Warszawa 2020. Sygnatura: L.II.23101.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V. Goska,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Biegański : stereotyp Polaka bydlaka w stosunkach polsko-żydowskich i amerykańskiej kulturze popularnej,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2015. Sygnatura: L.II.23109.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Grabowski,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 posterunku : udział polskiej policji granatowej i kryminalnej w zagładzie Żydów,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Wołowiec 2020. Sygnatura: L.II.23098.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Heksel,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Żydowscy adwokaci w przedwojennym Krakowie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2020. Sygnatura: L.II.23117.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Herbich,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Dziewczyny ocalałe : kobiety, które przetrwały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2020. Sygnatura: L.I.6390.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w przestrzeniach pamięci : obozy - "miejsca po" - muzea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Kranz, Lublin 2021. Sygnatura: L.II.23088.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Holokaust i Hiroszima w perspektywie porównawczej : pamięć o II wojnie światowej w Polsce i Japonii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A. Katō, J. Leociak, Warszawa 2020. Sygnatura: L.II.23121.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Imiona przez Żydów polskich używane,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wstęp i red. L. Kośka, Kraków 2021. Sygnatura: L.II.23095.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Kogon,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Państwo SS : organizacja i funkcjonowanie niemieckiego obozu koncentracyjnego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I. Ewertowska-Klaja, Zakrzewo 2017. Sygnatura: L.II.23099.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Kostka-Szymański,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Zbrodnia nad zbrodniami ; Arcypasterze,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Gdańsk 2015. Sygnatura: L.II.23112.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Pamięci : Historia Żydów z Suchowoli : Jerozolima 1957, Cz. 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E. Wroczyńska, Suchowola 2019. Sygnatura: L.II.23089 ; L.II.23090.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Pamięci : Historia Żydów z Suchowoli : Jerozolima 1957, Cz.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Wroczyńska, Suchowola 2020. Sygnatura: L.II.23091 ; L.II.23092.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Leociak, Z. Waślicka-Żmijewska,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Warszawski trójkąt Zagłady,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fot. A. Żmijewski, Warszawa, 2020. Sygnatura: L.II.23096.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Libicka,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Gela : skarb z Archiwum Ringelbluma,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2021. Sygnatura: L.II.23115.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Lis-Markiewicz,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Uszwock (Otwock),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Poznań 2020. Sygnatura: L.II.23104.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Machcewicz, A. Paczkowski,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Wina, kara, polityka : rozliczenia ze zbrodniami II wojny światowej,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2021. Sygnatura: L.II.23118.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A. Młynarczyk,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cieniu Zagłady : losy kieleckich Żydów w czasie drugiej wojny światowej,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Toruń 2020. Sygnatura: L.II.23093.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Najstarsze pamiętniki Żydów krakowskich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wprow. A. Paluch, L. Kwiatkowski, Warszawa 2019. Sygnatura: L.II.23100.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Nie-miejsca pamięci, 1 : Nekrotopografie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R. Sendyka, M. Kobielska, J. Muchowski, A. Szczepan, Warszawa 2020. Sygnatura: L.II.23124.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Ostrowska,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Oni : homoseksualiści w czasie II wojny światowej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L.II.23094.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Person,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Warsaw Ghetto police : the Jewish Order Service during the Nazi occupation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Z. Nowak-Soliński, Ithaca 2021. Sygnatura: L.II.23120.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Prawda wiary. Historia życia św. Teresy Benedykty od Krzyża (Edyty Stein),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T. Luterek, Częstochowa 2013. Sygnatura: L.II.23108.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Proskurowski,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Czas Zagłady widziany oczyma dziecka,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California 2021. Sygnatura: L.II.23105.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Przewrocka-Aderet,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Polanim : z Polski do Izraela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Wołowiec 2020. Sygnatura: L.II.23103.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Ringelblum Archive : Warsaw Ghetto : selected documents,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wybór E. Bergman, T. Epsztein, Warszawa 2014. Sygnatura: L.II.23111.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Sz. Rudnicki,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Falanga : Ruch Narodowo-Radykalny,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2018. Sygnatura: L.II.23097.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Sendyka,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Poza obozem : nie-miejsca pamięci - próba rozpoznania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L.II.23122.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Smolar,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Zły Żyd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Grudzińska, Kraków 2021. Sygnatura: L.I.6391.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Sulej,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Rzeczy osobiste : opowieść o ubraniach w obozach koncentracyjnych i zagłady,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2020. Sygnatura: L.II.23102.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S. Szwabowicz,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Hebrajskie życie literackie w międzywojennej Polsce,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2019. Sygnatura: L.II.23126.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J. Tokarska-Bakir,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Bracia miesiące : studia z antropologii historycznej Polski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L.II.23125.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Wiślicz,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Zelman Wolfowicz i jego rządy w starostwie drohobyckim w połowie XVIII w.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- Warszawa 2020. Sygnatura: L.II.23119.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Włodarczyk, I. Einhorn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Przewodnik po żydowskim Dolnym Śląsku : region wałbrzyskim,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Jelenia Góra 2018. Sygnatura: L.II.23106.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Wolski,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Tadeusz Borowski - Primo Levi : prze-pisywanie literatury Holocaustu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2013. Sygnatura: L.II.23110.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